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lang w:val="en-GB"/>
        </w:rPr>
        <w:id w:val="754710774"/>
        <w:docPartObj>
          <w:docPartGallery w:val="Cover Pages"/>
          <w:docPartUnique/>
        </w:docPartObj>
      </w:sdtPr>
      <w:sdtEndPr/>
      <w:sdtContent>
        <w:p w14:paraId="65EA1BB6" w14:textId="452363D5" w:rsidR="00553DEE" w:rsidRDefault="00553DEE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EB2B21" wp14:editId="2730263E">
                <wp:simplePos x="0" y="0"/>
                <wp:positionH relativeFrom="column">
                  <wp:posOffset>-123825</wp:posOffset>
                </wp:positionH>
                <wp:positionV relativeFrom="paragraph">
                  <wp:posOffset>-476250</wp:posOffset>
                </wp:positionV>
                <wp:extent cx="2634918" cy="695325"/>
                <wp:effectExtent l="0" t="0" r="0" b="0"/>
                <wp:wrapNone/>
                <wp:docPr id="1" name="Picture 1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drawing&#10;&#10;Description automatically generated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4516" cy="697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6135FCF8" wp14:editId="3084D47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C69D53C" id="Group 2" o:spid="_x0000_s1026" style="position:absolute;margin-left:0;margin-top:0;width:168pt;height:718.55pt;z-index:-251655168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o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5B3CC27C" w14:textId="77777777" w:rsidR="00553DEE" w:rsidRDefault="00553DEE" w:rsidP="00553DEE">
          <w:pPr>
            <w:pStyle w:val="Heading1"/>
            <w:rPr>
              <w:b/>
              <w:bCs/>
              <w:sz w:val="72"/>
              <w:szCs w:val="72"/>
            </w:rPr>
          </w:pPr>
        </w:p>
        <w:p w14:paraId="5D54AD32" w14:textId="77777777" w:rsidR="00553DEE" w:rsidRDefault="00553DEE" w:rsidP="00553DEE">
          <w:pPr>
            <w:pStyle w:val="Heading1"/>
            <w:rPr>
              <w:b/>
              <w:bCs/>
              <w:sz w:val="72"/>
              <w:szCs w:val="72"/>
            </w:rPr>
          </w:pPr>
        </w:p>
        <w:p w14:paraId="34053D71" w14:textId="79AE5AB3" w:rsidR="00553DEE" w:rsidRPr="00291158" w:rsidRDefault="00553DEE" w:rsidP="00553DEE">
          <w:pPr>
            <w:pStyle w:val="Heading1"/>
            <w:jc w:val="center"/>
            <w:rPr>
              <w:b/>
              <w:bCs/>
              <w:sz w:val="72"/>
              <w:szCs w:val="72"/>
            </w:rPr>
          </w:pPr>
          <w:r w:rsidRPr="00291158">
            <w:rPr>
              <w:b/>
              <w:bCs/>
              <w:sz w:val="72"/>
              <w:szCs w:val="72"/>
            </w:rPr>
            <w:t xml:space="preserve">Unconscious Bias Personal </w:t>
          </w:r>
          <w:r>
            <w:rPr>
              <w:b/>
              <w:bCs/>
              <w:sz w:val="72"/>
              <w:szCs w:val="72"/>
            </w:rPr>
            <w:t>A</w:t>
          </w:r>
          <w:r w:rsidRPr="00291158">
            <w:rPr>
              <w:b/>
              <w:bCs/>
              <w:sz w:val="72"/>
              <w:szCs w:val="72"/>
            </w:rPr>
            <w:t>ction Plan</w:t>
          </w:r>
        </w:p>
        <w:p w14:paraId="2EB4192D" w14:textId="6AB7E799" w:rsidR="00553DEE" w:rsidRDefault="00553DEE" w:rsidP="00553DEE">
          <w:pPr>
            <w:pStyle w:val="Heading2"/>
          </w:pPr>
        </w:p>
        <w:p w14:paraId="5E5337B1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5CAA768B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07802A30" w14:textId="39E67E3C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5A8588E1" w14:textId="4FE10BB6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078B1525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3DED504B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07B2BEC8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14C59C5C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7B727B3D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709CFAA3" w14:textId="77777777" w:rsid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</w:p>
        <w:p w14:paraId="78A91EFB" w14:textId="6C5AC2EA" w:rsidR="00553DEE" w:rsidRPr="00553DEE" w:rsidRDefault="00553DEE" w:rsidP="00553DEE">
          <w:pPr>
            <w:ind w:left="1440" w:firstLine="720"/>
            <w:rPr>
              <w:b/>
              <w:bCs/>
              <w:sz w:val="44"/>
              <w:szCs w:val="44"/>
            </w:rPr>
          </w:pPr>
          <w:permStart w:id="2142190348" w:edGrp="everyone"/>
          <w:r w:rsidRPr="00553DEE">
            <w:rPr>
              <w:b/>
              <w:bCs/>
              <w:sz w:val="44"/>
              <w:szCs w:val="44"/>
            </w:rPr>
            <w:t xml:space="preserve">Name: </w:t>
          </w:r>
        </w:p>
        <w:p w14:paraId="612AE8A9" w14:textId="5D5D6CB6" w:rsidR="00553DEE" w:rsidRDefault="00553DEE" w:rsidP="00553DEE">
          <w:pPr>
            <w:ind w:left="2160"/>
            <w:rPr>
              <w:b/>
              <w:bCs/>
              <w:sz w:val="44"/>
              <w:szCs w:val="44"/>
            </w:rPr>
          </w:pPr>
          <w:r w:rsidRPr="00553DEE">
            <w:rPr>
              <w:b/>
              <w:bCs/>
              <w:sz w:val="44"/>
              <w:szCs w:val="44"/>
            </w:rPr>
            <w:t>Date of course completion</w:t>
          </w:r>
          <w:r w:rsidR="001E474C">
            <w:rPr>
              <w:b/>
              <w:bCs/>
              <w:sz w:val="44"/>
              <w:szCs w:val="44"/>
            </w:rPr>
            <w:t>:</w:t>
          </w:r>
        </w:p>
        <w:permEnd w:id="2142190348"/>
        <w:p w14:paraId="12922154" w14:textId="5643F4EF" w:rsidR="00553DEE" w:rsidRPr="002C7C66" w:rsidRDefault="00F661AE" w:rsidP="00D01F53">
          <w:pPr>
            <w:tabs>
              <w:tab w:val="left" w:pos="567"/>
            </w:tabs>
            <w:rPr>
              <w:sz w:val="24"/>
              <w:szCs w:val="24"/>
            </w:rPr>
          </w:pPr>
          <w:r w:rsidRPr="002C7C66">
            <w:rPr>
              <w:sz w:val="24"/>
              <w:szCs w:val="24"/>
            </w:rPr>
            <w:lastRenderedPageBreak/>
            <w:t>Thank you for completing the unconscious Bias E-Learning course.</w:t>
          </w:r>
          <w:r w:rsidR="006F393F" w:rsidRPr="002C7C66">
            <w:rPr>
              <w:sz w:val="24"/>
              <w:szCs w:val="24"/>
            </w:rPr>
            <w:t xml:space="preserve"> </w:t>
          </w:r>
          <w:r w:rsidR="00553DEE" w:rsidRPr="002C7C66">
            <w:rPr>
              <w:sz w:val="24"/>
              <w:szCs w:val="24"/>
            </w:rPr>
            <w:t xml:space="preserve">The unconscious Bias online course has explored: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560"/>
            <w:gridCol w:w="4456"/>
          </w:tblGrid>
          <w:tr w:rsidR="00553DEE" w:rsidRPr="002C7C66" w14:paraId="3FD09855" w14:textId="77777777" w:rsidTr="006F393F">
            <w:tc>
              <w:tcPr>
                <w:tcW w:w="4560" w:type="dxa"/>
              </w:tcPr>
              <w:p w14:paraId="4CA1754E" w14:textId="77777777" w:rsidR="00553DEE" w:rsidRPr="002C7C66" w:rsidRDefault="00553DEE" w:rsidP="0034756D">
                <w:r w:rsidRPr="002C7C66">
                  <w:t>What is Bias</w:t>
                </w:r>
              </w:p>
            </w:tc>
            <w:tc>
              <w:tcPr>
                <w:tcW w:w="4456" w:type="dxa"/>
              </w:tcPr>
              <w:p w14:paraId="691E05C7" w14:textId="77777777" w:rsidR="00553DEE" w:rsidRPr="002C7C66" w:rsidRDefault="00553DEE" w:rsidP="0034756D">
                <w:r w:rsidRPr="002C7C66">
                  <w:t>The power of prejudices</w:t>
                </w:r>
              </w:p>
            </w:tc>
          </w:tr>
          <w:tr w:rsidR="00553DEE" w:rsidRPr="002C7C66" w14:paraId="5F3DF6DE" w14:textId="77777777" w:rsidTr="006F393F">
            <w:tc>
              <w:tcPr>
                <w:tcW w:w="4560" w:type="dxa"/>
              </w:tcPr>
              <w:p w14:paraId="4070C414" w14:textId="77777777" w:rsidR="00553DEE" w:rsidRPr="002C7C66" w:rsidRDefault="00553DEE" w:rsidP="0034756D">
                <w:r w:rsidRPr="002C7C66">
                  <w:t>Diversity in the HE sectors</w:t>
                </w:r>
              </w:p>
            </w:tc>
            <w:tc>
              <w:tcPr>
                <w:tcW w:w="4456" w:type="dxa"/>
              </w:tcPr>
              <w:p w14:paraId="411F0CE1" w14:textId="77777777" w:rsidR="00553DEE" w:rsidRPr="002C7C66" w:rsidRDefault="00553DEE" w:rsidP="0034756D">
                <w:r w:rsidRPr="002C7C66">
                  <w:t>Student admissions and Unconscious Bias</w:t>
                </w:r>
              </w:p>
            </w:tc>
          </w:tr>
          <w:tr w:rsidR="00553DEE" w:rsidRPr="002C7C66" w14:paraId="6DF158A2" w14:textId="77777777" w:rsidTr="006F393F">
            <w:tc>
              <w:tcPr>
                <w:tcW w:w="4560" w:type="dxa"/>
              </w:tcPr>
              <w:p w14:paraId="67348866" w14:textId="77777777" w:rsidR="00553DEE" w:rsidRPr="002C7C66" w:rsidRDefault="00553DEE" w:rsidP="0034756D">
                <w:r w:rsidRPr="002C7C66">
                  <w:t>Unconscious bias in assessments</w:t>
                </w:r>
              </w:p>
            </w:tc>
            <w:tc>
              <w:tcPr>
                <w:tcW w:w="4456" w:type="dxa"/>
              </w:tcPr>
              <w:p w14:paraId="6561A484" w14:textId="77777777" w:rsidR="00553DEE" w:rsidRPr="002C7C66" w:rsidRDefault="00553DEE" w:rsidP="0034756D">
                <w:r w:rsidRPr="002C7C66">
                  <w:t>Organisational implications</w:t>
                </w:r>
              </w:p>
            </w:tc>
          </w:tr>
          <w:tr w:rsidR="00553DEE" w:rsidRPr="002C7C66" w14:paraId="45DB6EB9" w14:textId="77777777" w:rsidTr="006F393F">
            <w:tc>
              <w:tcPr>
                <w:tcW w:w="4560" w:type="dxa"/>
              </w:tcPr>
              <w:p w14:paraId="5EE22248" w14:textId="77777777" w:rsidR="00553DEE" w:rsidRPr="002C7C66" w:rsidRDefault="00553DEE" w:rsidP="0034756D">
                <w:r w:rsidRPr="002C7C66">
                  <w:t>Recognising different types of unconscious bias</w:t>
                </w:r>
              </w:p>
            </w:tc>
            <w:tc>
              <w:tcPr>
                <w:tcW w:w="4456" w:type="dxa"/>
              </w:tcPr>
              <w:p w14:paraId="2449FF7F" w14:textId="77777777" w:rsidR="00553DEE" w:rsidRPr="002C7C66" w:rsidRDefault="00553DEE" w:rsidP="0034756D">
                <w:r w:rsidRPr="002C7C66">
                  <w:t>Recruitment &amp; Selection</w:t>
                </w:r>
              </w:p>
            </w:tc>
          </w:tr>
          <w:tr w:rsidR="00553DEE" w:rsidRPr="002C7C66" w14:paraId="31DF1843" w14:textId="77777777" w:rsidTr="006F393F">
            <w:tc>
              <w:tcPr>
                <w:tcW w:w="4560" w:type="dxa"/>
              </w:tcPr>
              <w:p w14:paraId="0E3382E8" w14:textId="77777777" w:rsidR="00553DEE" w:rsidRPr="002C7C66" w:rsidRDefault="00553DEE" w:rsidP="0034756D">
                <w:r w:rsidRPr="002C7C66">
                  <w:t>Policy and practice</w:t>
                </w:r>
              </w:p>
            </w:tc>
            <w:tc>
              <w:tcPr>
                <w:tcW w:w="4456" w:type="dxa"/>
              </w:tcPr>
              <w:p w14:paraId="6931ADA2" w14:textId="77777777" w:rsidR="00553DEE" w:rsidRPr="002C7C66" w:rsidRDefault="00553DEE" w:rsidP="0034756D">
                <w:r w:rsidRPr="002C7C66">
                  <w:t>Reducing interview bias</w:t>
                </w:r>
              </w:p>
            </w:tc>
          </w:tr>
        </w:tbl>
        <w:p w14:paraId="56B29835" w14:textId="77777777" w:rsidR="00553DEE" w:rsidRPr="002C7C66" w:rsidRDefault="00553DEE" w:rsidP="00553DEE">
          <w:pPr>
            <w:rPr>
              <w:sz w:val="24"/>
              <w:szCs w:val="24"/>
            </w:rPr>
          </w:pPr>
        </w:p>
        <w:p w14:paraId="1C86093D" w14:textId="3061DFC0" w:rsidR="00553DEE" w:rsidRPr="002C7C66" w:rsidRDefault="00D01F53" w:rsidP="00D01F53">
          <w:pPr>
            <w:rPr>
              <w:sz w:val="24"/>
              <w:szCs w:val="24"/>
            </w:rPr>
          </w:pPr>
          <w:r w:rsidRPr="002C7C66">
            <w:rPr>
              <w:sz w:val="24"/>
              <w:szCs w:val="24"/>
            </w:rPr>
            <w:t>B</w:t>
          </w:r>
          <w:r w:rsidR="00FE78DF" w:rsidRPr="002C7C66">
            <w:rPr>
              <w:sz w:val="24"/>
              <w:szCs w:val="24"/>
            </w:rPr>
            <w:t xml:space="preserve">ased on what you have learnt please note what </w:t>
          </w:r>
          <w:r w:rsidR="00BE0C4A" w:rsidRPr="002C7C66">
            <w:rPr>
              <w:sz w:val="24"/>
              <w:szCs w:val="24"/>
            </w:rPr>
            <w:t xml:space="preserve">practical </w:t>
          </w:r>
          <w:r w:rsidR="00FE78DF" w:rsidRPr="002C7C66">
            <w:rPr>
              <w:sz w:val="24"/>
              <w:szCs w:val="24"/>
            </w:rPr>
            <w:t>steps or actions you can take in your role to help</w:t>
          </w:r>
          <w:r w:rsidR="00BE0C4A" w:rsidRPr="002C7C66">
            <w:rPr>
              <w:sz w:val="24"/>
              <w:szCs w:val="24"/>
            </w:rPr>
            <w:t xml:space="preserve"> mitigate </w:t>
          </w:r>
          <w:r w:rsidR="00FE78DF" w:rsidRPr="002C7C66">
            <w:rPr>
              <w:sz w:val="24"/>
              <w:szCs w:val="24"/>
            </w:rPr>
            <w:t>any potential biases</w:t>
          </w:r>
          <w:r w:rsidR="00BE0C4A" w:rsidRPr="002C7C66">
            <w:rPr>
              <w:sz w:val="24"/>
              <w:szCs w:val="24"/>
            </w:rPr>
            <w:t xml:space="preserve">. </w:t>
          </w:r>
          <w:r w:rsidRPr="002C7C66">
            <w:rPr>
              <w:sz w:val="24"/>
              <w:szCs w:val="24"/>
            </w:rPr>
            <w:t xml:space="preserve">This is personal to you and you will not be required to share it with your line manager however you may feel some of the steps/actions can help inform your PRDP. When completing </w:t>
          </w:r>
          <w:r w:rsidR="00BE0C4A" w:rsidRPr="002C7C66">
            <w:rPr>
              <w:sz w:val="24"/>
              <w:szCs w:val="24"/>
            </w:rPr>
            <w:t xml:space="preserve">try and </w:t>
          </w:r>
          <w:r w:rsidR="00F661AE" w:rsidRPr="002C7C66">
            <w:rPr>
              <w:sz w:val="24"/>
              <w:szCs w:val="24"/>
            </w:rPr>
            <w:t xml:space="preserve">follow </w:t>
          </w:r>
          <w:r w:rsidRPr="002C7C66">
            <w:rPr>
              <w:sz w:val="24"/>
              <w:szCs w:val="24"/>
            </w:rPr>
            <w:t>the SMART</w:t>
          </w:r>
          <w:r w:rsidR="00F661AE" w:rsidRPr="002C7C66">
            <w:rPr>
              <w:sz w:val="24"/>
              <w:szCs w:val="24"/>
            </w:rPr>
            <w:t xml:space="preserve"> </w:t>
          </w:r>
          <w:r w:rsidR="00BE0C4A" w:rsidRPr="002C7C66">
            <w:rPr>
              <w:sz w:val="24"/>
              <w:szCs w:val="24"/>
            </w:rPr>
            <w:t xml:space="preserve">framework ensuring each action is </w:t>
          </w:r>
          <w:r w:rsidR="00F661AE" w:rsidRPr="002C7C66">
            <w:rPr>
              <w:sz w:val="24"/>
              <w:szCs w:val="24"/>
            </w:rPr>
            <w:t>Specific, Measurable</w:t>
          </w:r>
          <w:r w:rsidR="002C7C66">
            <w:rPr>
              <w:sz w:val="24"/>
              <w:szCs w:val="24"/>
            </w:rPr>
            <w:t>,</w:t>
          </w:r>
          <w:r w:rsidR="00F661AE" w:rsidRPr="002C7C66">
            <w:rPr>
              <w:sz w:val="24"/>
              <w:szCs w:val="24"/>
            </w:rPr>
            <w:t xml:space="preserve"> Achievable, Realistic and Timebound</w:t>
          </w:r>
          <w:r w:rsidR="00FE78DF" w:rsidRPr="002C7C66">
            <w:rPr>
              <w:sz w:val="24"/>
              <w:szCs w:val="24"/>
            </w:rPr>
            <w:t xml:space="preserve">. An example </w:t>
          </w:r>
          <w:r w:rsidR="00BE0C4A" w:rsidRPr="002C7C66">
            <w:rPr>
              <w:sz w:val="24"/>
              <w:szCs w:val="24"/>
            </w:rPr>
            <w:t xml:space="preserve">of how to fill out the table </w:t>
          </w:r>
          <w:r w:rsidR="00FE78DF" w:rsidRPr="002C7C66">
            <w:rPr>
              <w:sz w:val="24"/>
              <w:szCs w:val="24"/>
            </w:rPr>
            <w:t>has been provided in the first box.</w:t>
          </w:r>
        </w:p>
        <w:p w14:paraId="3CAB2D74" w14:textId="75D7DA91" w:rsidR="00D01F53" w:rsidRDefault="002C7C66" w:rsidP="002C7C66">
          <w:pPr>
            <w:rPr>
              <w:lang w:val="en-US"/>
            </w:rPr>
          </w:pPr>
          <w:r>
            <w:rPr>
              <w:lang w:val="en-US"/>
            </w:rPr>
            <w:t xml:space="preserve">We recommend the use of the </w:t>
          </w:r>
          <w:permStart w:id="1658196905" w:edGrp="everyone"/>
          <w:r w:rsidR="00290542">
            <w:rPr>
              <w:lang w:val="en-US"/>
            </w:rPr>
            <w:fldChar w:fldCharType="begin"/>
          </w:r>
          <w:r w:rsidR="00290542">
            <w:rPr>
              <w:lang w:val="en-US"/>
            </w:rPr>
            <w:instrText xml:space="preserve"> HYPERLINK "https://www.imperial.ac.uk/equality/" </w:instrText>
          </w:r>
          <w:r w:rsidR="00290542">
            <w:rPr>
              <w:lang w:val="en-US"/>
            </w:rPr>
          </w:r>
          <w:r w:rsidR="00290542">
            <w:rPr>
              <w:lang w:val="en-US"/>
            </w:rPr>
            <w:fldChar w:fldCharType="separate"/>
          </w:r>
          <w:r w:rsidRPr="00290542">
            <w:rPr>
              <w:rStyle w:val="Hyperlink"/>
              <w:lang w:val="en-US"/>
            </w:rPr>
            <w:t xml:space="preserve">Equality </w:t>
          </w:r>
          <w:r w:rsidRPr="00290542">
            <w:rPr>
              <w:rStyle w:val="Hyperlink"/>
              <w:lang w:val="en-US"/>
            </w:rPr>
            <w:t>w</w:t>
          </w:r>
          <w:r w:rsidRPr="00290542">
            <w:rPr>
              <w:rStyle w:val="Hyperlink"/>
              <w:lang w:val="en-US"/>
            </w:rPr>
            <w:t>ebsite</w:t>
          </w:r>
          <w:r w:rsidR="00290542">
            <w:rPr>
              <w:lang w:val="en-US"/>
            </w:rPr>
            <w:fldChar w:fldCharType="end"/>
          </w:r>
          <w:permEnd w:id="1658196905"/>
          <w:r>
            <w:rPr>
              <w:lang w:val="en-US"/>
            </w:rPr>
            <w:t xml:space="preserve"> and resources to help support your action plan. </w:t>
          </w:r>
        </w:p>
        <w:tbl>
          <w:tblPr>
            <w:tblStyle w:val="TableGrid"/>
            <w:tblpPr w:leftFromText="181" w:rightFromText="181" w:vertAnchor="page" w:horzAnchor="margin" w:tblpXSpec="center" w:tblpY="7456"/>
            <w:tblOverlap w:val="never"/>
            <w:tblW w:w="11052" w:type="dxa"/>
            <w:tblLayout w:type="fixed"/>
            <w:tblLook w:val="04A0" w:firstRow="1" w:lastRow="0" w:firstColumn="1" w:lastColumn="0" w:noHBand="0" w:noVBand="1"/>
          </w:tblPr>
          <w:tblGrid>
            <w:gridCol w:w="3652"/>
            <w:gridCol w:w="1446"/>
            <w:gridCol w:w="1560"/>
            <w:gridCol w:w="4394"/>
          </w:tblGrid>
          <w:tr w:rsidR="002C7C66" w14:paraId="3CE1EDB2" w14:textId="77777777" w:rsidTr="002C7C66">
            <w:trPr>
              <w:trHeight w:val="423"/>
            </w:trPr>
            <w:tc>
              <w:tcPr>
                <w:tcW w:w="3652" w:type="dxa"/>
                <w:shd w:val="clear" w:color="auto" w:fill="B4C6E7" w:themeFill="accent1" w:themeFillTint="66"/>
              </w:tcPr>
              <w:p w14:paraId="02BDD80F" w14:textId="1B0D419F" w:rsidR="002C7C66" w:rsidRPr="002C7C66" w:rsidRDefault="002C7C66" w:rsidP="002C7C66">
                <w:pPr>
                  <w:pStyle w:val="Heading1"/>
                  <w:jc w:val="center"/>
                  <w:outlineLvl w:val="0"/>
                  <w:rPr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S</w:t>
                </w:r>
                <w:r w:rsidRPr="002C7C66"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teps/</w:t>
                </w:r>
                <w:r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A</w:t>
                </w:r>
                <w:r w:rsidRPr="002C7C66"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ction planned</w:t>
                </w:r>
              </w:p>
            </w:tc>
            <w:tc>
              <w:tcPr>
                <w:tcW w:w="1446" w:type="dxa"/>
                <w:shd w:val="clear" w:color="auto" w:fill="B4C6E7" w:themeFill="accent1" w:themeFillTint="66"/>
              </w:tcPr>
              <w:p w14:paraId="481674F7" w14:textId="67E4142D" w:rsidR="002C7C66" w:rsidRPr="002C7C66" w:rsidRDefault="002C7C66" w:rsidP="002C7C66">
                <w:pPr>
                  <w:pStyle w:val="Heading1"/>
                  <w:jc w:val="center"/>
                  <w:outlineLvl w:val="0"/>
                  <w:rPr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D</w:t>
                </w:r>
                <w:r w:rsidRPr="002C7C66"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ate due</w:t>
                </w:r>
              </w:p>
            </w:tc>
            <w:tc>
              <w:tcPr>
                <w:tcW w:w="1560" w:type="dxa"/>
                <w:shd w:val="clear" w:color="auto" w:fill="B4C6E7" w:themeFill="accent1" w:themeFillTint="66"/>
                <w:vAlign w:val="center"/>
              </w:tcPr>
              <w:p w14:paraId="20920672" w14:textId="3DF28892" w:rsidR="002C7C66" w:rsidRPr="002C7C66" w:rsidRDefault="002C7C66" w:rsidP="002C7C66">
                <w:pPr>
                  <w:pStyle w:val="Heading1"/>
                  <w:jc w:val="center"/>
                  <w:outlineLvl w:val="0"/>
                  <w:rPr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D</w:t>
                </w:r>
                <w:r w:rsidRPr="002C7C66"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ate completed</w:t>
                </w:r>
              </w:p>
            </w:tc>
            <w:tc>
              <w:tcPr>
                <w:tcW w:w="4394" w:type="dxa"/>
                <w:shd w:val="clear" w:color="auto" w:fill="B4C6E7" w:themeFill="accent1" w:themeFillTint="66"/>
              </w:tcPr>
              <w:p w14:paraId="1D0DFE4F" w14:textId="481A64F6" w:rsidR="002C7C66" w:rsidRPr="002C7C66" w:rsidRDefault="002C7C66" w:rsidP="002C7C66">
                <w:pPr>
                  <w:pStyle w:val="Heading1"/>
                  <w:jc w:val="center"/>
                  <w:outlineLvl w:val="0"/>
                  <w:rPr>
                    <w:b/>
                    <w:bCs/>
                    <w:color w:val="000000" w:themeColor="text1"/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R</w:t>
                </w:r>
                <w:r w:rsidRPr="002C7C66">
                  <w:rPr>
                    <w:b/>
                    <w:bCs/>
                    <w:color w:val="000000" w:themeColor="text1"/>
                    <w:sz w:val="28"/>
                    <w:szCs w:val="28"/>
                  </w:rPr>
                  <w:t>eflections</w:t>
                </w:r>
              </w:p>
            </w:tc>
          </w:tr>
          <w:tr w:rsidR="002C7C66" w14:paraId="595447CC" w14:textId="77777777" w:rsidTr="002C7C66">
            <w:trPr>
              <w:trHeight w:val="1471"/>
            </w:trPr>
            <w:tc>
              <w:tcPr>
                <w:tcW w:w="3652" w:type="dxa"/>
                <w:shd w:val="clear" w:color="auto" w:fill="BFBFBF" w:themeFill="background1" w:themeFillShade="BF"/>
              </w:tcPr>
              <w:p w14:paraId="4268AD11" w14:textId="77777777" w:rsidR="002C7C66" w:rsidRPr="002C7C66" w:rsidRDefault="002C7C66" w:rsidP="002C7C66">
                <w:pPr>
                  <w:jc w:val="center"/>
                </w:pPr>
                <w:r w:rsidRPr="002C7C66">
                  <w:t>Example:  Take the implicitly bias test to start understanding where my biases may be.</w:t>
                </w:r>
              </w:p>
            </w:tc>
            <w:tc>
              <w:tcPr>
                <w:tcW w:w="1446" w:type="dxa"/>
                <w:shd w:val="clear" w:color="auto" w:fill="BFBFBF" w:themeFill="background1" w:themeFillShade="BF"/>
              </w:tcPr>
              <w:p w14:paraId="44C43221" w14:textId="77777777" w:rsidR="002C7C66" w:rsidRPr="002C7C66" w:rsidRDefault="002C7C66" w:rsidP="002C7C66">
                <w:pPr>
                  <w:jc w:val="center"/>
                </w:pPr>
              </w:p>
              <w:p w14:paraId="35C3E45F" w14:textId="77777777" w:rsidR="002C7C66" w:rsidRPr="002C7C66" w:rsidRDefault="002C7C66" w:rsidP="002C7C66">
                <w:pPr>
                  <w:jc w:val="center"/>
                </w:pPr>
                <w:r w:rsidRPr="002C7C66">
                  <w:t>22/10/2020</w:t>
                </w:r>
              </w:p>
            </w:tc>
            <w:tc>
              <w:tcPr>
                <w:tcW w:w="1560" w:type="dxa"/>
                <w:shd w:val="clear" w:color="auto" w:fill="BFBFBF" w:themeFill="background1" w:themeFillShade="BF"/>
              </w:tcPr>
              <w:p w14:paraId="371CD5D2" w14:textId="77777777" w:rsidR="002C7C66" w:rsidRPr="002C7C66" w:rsidRDefault="002C7C66" w:rsidP="002C7C66">
                <w:pPr>
                  <w:jc w:val="center"/>
                </w:pPr>
              </w:p>
              <w:p w14:paraId="6843B3CD" w14:textId="77777777" w:rsidR="002C7C66" w:rsidRPr="002C7C66" w:rsidRDefault="002C7C66" w:rsidP="002C7C66">
                <w:pPr>
                  <w:jc w:val="center"/>
                </w:pPr>
                <w:r w:rsidRPr="002C7C66">
                  <w:t>24/11/2020</w:t>
                </w:r>
              </w:p>
            </w:tc>
            <w:tc>
              <w:tcPr>
                <w:tcW w:w="4394" w:type="dxa"/>
                <w:shd w:val="clear" w:color="auto" w:fill="BFBFBF" w:themeFill="background1" w:themeFillShade="BF"/>
              </w:tcPr>
              <w:p w14:paraId="0855A980" w14:textId="77777777" w:rsidR="002C7C66" w:rsidRPr="002C7C66" w:rsidRDefault="002C7C66" w:rsidP="002C7C66">
                <w:pPr>
                  <w:jc w:val="center"/>
                </w:pPr>
                <w:r w:rsidRPr="002C7C66">
                  <w:t>It took me longer to do the test due to workloads but upon taking the test I realized that I have a strong bias towards people who were glasses steps to mitigate this has been noted below.</w:t>
                </w:r>
              </w:p>
            </w:tc>
          </w:tr>
          <w:tr w:rsidR="002C7C66" w14:paraId="48D2226C" w14:textId="77777777" w:rsidTr="002C7C66">
            <w:trPr>
              <w:trHeight w:val="207"/>
            </w:trPr>
            <w:tc>
              <w:tcPr>
                <w:tcW w:w="3652" w:type="dxa"/>
              </w:tcPr>
              <w:p w14:paraId="11535513" w14:textId="77777777" w:rsidR="002C7C66" w:rsidRPr="002C7C66" w:rsidRDefault="002C7C66" w:rsidP="002C7C66">
                <w:permStart w:id="545264855" w:edGrp="everyone" w:colFirst="0" w:colLast="0"/>
                <w:permStart w:id="187332505" w:edGrp="everyone" w:colFirst="1" w:colLast="1"/>
                <w:permStart w:id="1717765515" w:edGrp="everyone" w:colFirst="2" w:colLast="2"/>
                <w:permStart w:id="728515078" w:edGrp="everyone" w:colFirst="3" w:colLast="3"/>
              </w:p>
            </w:tc>
            <w:tc>
              <w:tcPr>
                <w:tcW w:w="1446" w:type="dxa"/>
              </w:tcPr>
              <w:p w14:paraId="44F365F6" w14:textId="77777777" w:rsidR="002C7C66" w:rsidRPr="002C7C66" w:rsidRDefault="002C7C66" w:rsidP="002C7C66"/>
            </w:tc>
            <w:tc>
              <w:tcPr>
                <w:tcW w:w="1560" w:type="dxa"/>
              </w:tcPr>
              <w:p w14:paraId="489B60B7" w14:textId="77777777" w:rsidR="002C7C66" w:rsidRPr="002C7C66" w:rsidRDefault="002C7C66" w:rsidP="002C7C66"/>
            </w:tc>
            <w:tc>
              <w:tcPr>
                <w:tcW w:w="4394" w:type="dxa"/>
              </w:tcPr>
              <w:p w14:paraId="0BDA17DD" w14:textId="77777777" w:rsidR="002C7C66" w:rsidRPr="002C7C66" w:rsidRDefault="002C7C66" w:rsidP="002C7C66"/>
            </w:tc>
          </w:tr>
          <w:tr w:rsidR="002C7C66" w14:paraId="093E4830" w14:textId="77777777" w:rsidTr="002C7C66">
            <w:trPr>
              <w:trHeight w:val="213"/>
            </w:trPr>
            <w:tc>
              <w:tcPr>
                <w:tcW w:w="3652" w:type="dxa"/>
              </w:tcPr>
              <w:p w14:paraId="407F585C" w14:textId="77777777" w:rsidR="002C7C66" w:rsidRPr="002C7C66" w:rsidRDefault="002C7C66" w:rsidP="002C7C66">
                <w:permStart w:id="2035488798" w:edGrp="everyone" w:colFirst="0" w:colLast="0"/>
                <w:permStart w:id="1617308590" w:edGrp="everyone" w:colFirst="1" w:colLast="1"/>
                <w:permStart w:id="1071348412" w:edGrp="everyone" w:colFirst="2" w:colLast="2"/>
                <w:permStart w:id="561083510" w:edGrp="everyone" w:colFirst="3" w:colLast="3"/>
                <w:permEnd w:id="545264855"/>
                <w:permEnd w:id="187332505"/>
                <w:permEnd w:id="1717765515"/>
                <w:permEnd w:id="728515078"/>
              </w:p>
            </w:tc>
            <w:tc>
              <w:tcPr>
                <w:tcW w:w="1446" w:type="dxa"/>
              </w:tcPr>
              <w:p w14:paraId="706D9411" w14:textId="77777777" w:rsidR="002C7C66" w:rsidRPr="002C7C66" w:rsidRDefault="002C7C66" w:rsidP="002C7C66"/>
            </w:tc>
            <w:tc>
              <w:tcPr>
                <w:tcW w:w="1560" w:type="dxa"/>
              </w:tcPr>
              <w:p w14:paraId="36D6376E" w14:textId="77777777" w:rsidR="002C7C66" w:rsidRPr="002C7C66" w:rsidRDefault="002C7C66" w:rsidP="002C7C66"/>
            </w:tc>
            <w:tc>
              <w:tcPr>
                <w:tcW w:w="4394" w:type="dxa"/>
              </w:tcPr>
              <w:p w14:paraId="53193620" w14:textId="77777777" w:rsidR="002C7C66" w:rsidRPr="002C7C66" w:rsidRDefault="002C7C66" w:rsidP="002C7C66"/>
            </w:tc>
          </w:tr>
          <w:tr w:rsidR="002C7C66" w14:paraId="08984548" w14:textId="77777777" w:rsidTr="002C7C66">
            <w:trPr>
              <w:trHeight w:val="207"/>
            </w:trPr>
            <w:tc>
              <w:tcPr>
                <w:tcW w:w="3652" w:type="dxa"/>
              </w:tcPr>
              <w:p w14:paraId="356415C1" w14:textId="6E86221F" w:rsidR="002C7C66" w:rsidRPr="002C7C66" w:rsidRDefault="002C7C66" w:rsidP="002C7C66">
                <w:permStart w:id="1656761766" w:edGrp="everyone" w:colFirst="0" w:colLast="0"/>
                <w:permStart w:id="315240020" w:edGrp="everyone" w:colFirst="1" w:colLast="1"/>
                <w:permStart w:id="1616606841" w:edGrp="everyone" w:colFirst="2" w:colLast="2"/>
                <w:permStart w:id="1591296900" w:edGrp="everyone" w:colFirst="3" w:colLast="3"/>
                <w:permEnd w:id="2035488798"/>
                <w:permEnd w:id="1617308590"/>
                <w:permEnd w:id="1071348412"/>
                <w:permEnd w:id="561083510"/>
              </w:p>
            </w:tc>
            <w:tc>
              <w:tcPr>
                <w:tcW w:w="1446" w:type="dxa"/>
              </w:tcPr>
              <w:p w14:paraId="5BA36F6B" w14:textId="2E966FB8" w:rsidR="002C7C66" w:rsidRPr="002C7C66" w:rsidRDefault="002C7C66" w:rsidP="002C7C66"/>
            </w:tc>
            <w:tc>
              <w:tcPr>
                <w:tcW w:w="1560" w:type="dxa"/>
              </w:tcPr>
              <w:p w14:paraId="27F641B3" w14:textId="6A119ABB" w:rsidR="002C7C66" w:rsidRPr="002C7C66" w:rsidRDefault="002C7C66" w:rsidP="002C7C66"/>
            </w:tc>
            <w:tc>
              <w:tcPr>
                <w:tcW w:w="4394" w:type="dxa"/>
              </w:tcPr>
              <w:p w14:paraId="2D434419" w14:textId="3C0AEC44" w:rsidR="002C7C66" w:rsidRPr="002C7C66" w:rsidRDefault="002C7C66" w:rsidP="002C7C66"/>
            </w:tc>
          </w:tr>
          <w:tr w:rsidR="002C7C66" w14:paraId="0681D309" w14:textId="77777777" w:rsidTr="002C7C66">
            <w:trPr>
              <w:trHeight w:val="207"/>
            </w:trPr>
            <w:tc>
              <w:tcPr>
                <w:tcW w:w="3652" w:type="dxa"/>
              </w:tcPr>
              <w:p w14:paraId="54A69899" w14:textId="77777777" w:rsidR="002C7C66" w:rsidRPr="002C7C66" w:rsidRDefault="002C7C66" w:rsidP="002C7C66">
                <w:permStart w:id="1952086186" w:edGrp="everyone" w:colFirst="0" w:colLast="0"/>
                <w:permStart w:id="222133539" w:edGrp="everyone" w:colFirst="1" w:colLast="1"/>
                <w:permStart w:id="1751720560" w:edGrp="everyone" w:colFirst="2" w:colLast="2"/>
                <w:permStart w:id="1601265605" w:edGrp="everyone" w:colFirst="3" w:colLast="3"/>
                <w:permEnd w:id="1656761766"/>
                <w:permEnd w:id="315240020"/>
                <w:permEnd w:id="1616606841"/>
                <w:permEnd w:id="1591296900"/>
              </w:p>
            </w:tc>
            <w:tc>
              <w:tcPr>
                <w:tcW w:w="1446" w:type="dxa"/>
              </w:tcPr>
              <w:p w14:paraId="1638FD53" w14:textId="77777777" w:rsidR="002C7C66" w:rsidRPr="002C7C66" w:rsidRDefault="002C7C66" w:rsidP="002C7C66"/>
            </w:tc>
            <w:tc>
              <w:tcPr>
                <w:tcW w:w="1560" w:type="dxa"/>
              </w:tcPr>
              <w:p w14:paraId="235B2788" w14:textId="77777777" w:rsidR="002C7C66" w:rsidRPr="002C7C66" w:rsidRDefault="002C7C66" w:rsidP="002C7C66"/>
            </w:tc>
            <w:tc>
              <w:tcPr>
                <w:tcW w:w="4394" w:type="dxa"/>
              </w:tcPr>
              <w:p w14:paraId="7B083FBB" w14:textId="77777777" w:rsidR="002C7C66" w:rsidRPr="002C7C66" w:rsidRDefault="002C7C66" w:rsidP="002C7C66"/>
            </w:tc>
          </w:tr>
          <w:tr w:rsidR="002C7C66" w14:paraId="35C96502" w14:textId="77777777" w:rsidTr="002C7C66">
            <w:trPr>
              <w:trHeight w:val="213"/>
            </w:trPr>
            <w:tc>
              <w:tcPr>
                <w:tcW w:w="3652" w:type="dxa"/>
              </w:tcPr>
              <w:p w14:paraId="3D89BB8A" w14:textId="77777777" w:rsidR="002C7C66" w:rsidRPr="002C7C66" w:rsidRDefault="002C7C66" w:rsidP="002C7C66">
                <w:permStart w:id="1967013060" w:edGrp="everyone" w:colFirst="0" w:colLast="0"/>
                <w:permStart w:id="684858477" w:edGrp="everyone" w:colFirst="1" w:colLast="1"/>
                <w:permStart w:id="1869690849" w:edGrp="everyone" w:colFirst="2" w:colLast="2"/>
                <w:permStart w:id="1427312886" w:edGrp="everyone" w:colFirst="3" w:colLast="3"/>
                <w:permEnd w:id="1952086186"/>
                <w:permEnd w:id="222133539"/>
                <w:permEnd w:id="1751720560"/>
                <w:permEnd w:id="1601265605"/>
              </w:p>
            </w:tc>
            <w:tc>
              <w:tcPr>
                <w:tcW w:w="1446" w:type="dxa"/>
              </w:tcPr>
              <w:p w14:paraId="67EC6A9B" w14:textId="77777777" w:rsidR="002C7C66" w:rsidRPr="002C7C66" w:rsidRDefault="002C7C66" w:rsidP="002C7C66"/>
            </w:tc>
            <w:tc>
              <w:tcPr>
                <w:tcW w:w="1560" w:type="dxa"/>
              </w:tcPr>
              <w:p w14:paraId="73C2B577" w14:textId="77777777" w:rsidR="002C7C66" w:rsidRPr="002C7C66" w:rsidRDefault="002C7C66" w:rsidP="002C7C66"/>
            </w:tc>
            <w:tc>
              <w:tcPr>
                <w:tcW w:w="4394" w:type="dxa"/>
              </w:tcPr>
              <w:p w14:paraId="0FB88B6C" w14:textId="77777777" w:rsidR="002C7C66" w:rsidRPr="002C7C66" w:rsidRDefault="002C7C66" w:rsidP="002C7C66"/>
            </w:tc>
          </w:tr>
          <w:tr w:rsidR="002C7C66" w14:paraId="1DD49262" w14:textId="77777777" w:rsidTr="002C7C66">
            <w:trPr>
              <w:trHeight w:val="207"/>
            </w:trPr>
            <w:tc>
              <w:tcPr>
                <w:tcW w:w="3652" w:type="dxa"/>
              </w:tcPr>
              <w:p w14:paraId="0A34CF1A" w14:textId="77777777" w:rsidR="002C7C66" w:rsidRPr="002C7C66" w:rsidRDefault="002C7C66" w:rsidP="002C7C66">
                <w:permStart w:id="724071872" w:edGrp="everyone" w:colFirst="0" w:colLast="0"/>
                <w:permStart w:id="1764444934" w:edGrp="everyone" w:colFirst="1" w:colLast="1"/>
                <w:permStart w:id="1835560686" w:edGrp="everyone" w:colFirst="2" w:colLast="2"/>
                <w:permStart w:id="113081358" w:edGrp="everyone" w:colFirst="3" w:colLast="3"/>
                <w:permEnd w:id="1967013060"/>
                <w:permEnd w:id="684858477"/>
                <w:permEnd w:id="1869690849"/>
                <w:permEnd w:id="1427312886"/>
              </w:p>
            </w:tc>
            <w:tc>
              <w:tcPr>
                <w:tcW w:w="1446" w:type="dxa"/>
              </w:tcPr>
              <w:p w14:paraId="26F9D5F7" w14:textId="77777777" w:rsidR="002C7C66" w:rsidRPr="002C7C66" w:rsidRDefault="002C7C66" w:rsidP="002C7C66"/>
            </w:tc>
            <w:tc>
              <w:tcPr>
                <w:tcW w:w="1560" w:type="dxa"/>
              </w:tcPr>
              <w:p w14:paraId="59921D13" w14:textId="77777777" w:rsidR="002C7C66" w:rsidRPr="002C7C66" w:rsidRDefault="002C7C66" w:rsidP="002C7C66"/>
            </w:tc>
            <w:tc>
              <w:tcPr>
                <w:tcW w:w="4394" w:type="dxa"/>
              </w:tcPr>
              <w:p w14:paraId="55725285" w14:textId="77777777" w:rsidR="002C7C66" w:rsidRPr="002C7C66" w:rsidRDefault="002C7C66" w:rsidP="002C7C66"/>
            </w:tc>
          </w:tr>
          <w:tr w:rsidR="002C7C66" w14:paraId="6EDF6CC1" w14:textId="77777777" w:rsidTr="002C7C66">
            <w:trPr>
              <w:trHeight w:val="213"/>
            </w:trPr>
            <w:tc>
              <w:tcPr>
                <w:tcW w:w="3652" w:type="dxa"/>
              </w:tcPr>
              <w:p w14:paraId="7F0079D0" w14:textId="77777777" w:rsidR="002C7C66" w:rsidRPr="002C7C66" w:rsidRDefault="002C7C66" w:rsidP="002C7C66">
                <w:permStart w:id="1827158776" w:edGrp="everyone" w:colFirst="0" w:colLast="0"/>
                <w:permStart w:id="293166406" w:edGrp="everyone" w:colFirst="1" w:colLast="1"/>
                <w:permStart w:id="1871147211" w:edGrp="everyone" w:colFirst="2" w:colLast="2"/>
                <w:permStart w:id="926047766" w:edGrp="everyone" w:colFirst="3" w:colLast="3"/>
                <w:permEnd w:id="724071872"/>
                <w:permEnd w:id="1764444934"/>
                <w:permEnd w:id="1835560686"/>
                <w:permEnd w:id="113081358"/>
              </w:p>
            </w:tc>
            <w:tc>
              <w:tcPr>
                <w:tcW w:w="1446" w:type="dxa"/>
              </w:tcPr>
              <w:p w14:paraId="504E13F4" w14:textId="77777777" w:rsidR="002C7C66" w:rsidRPr="002C7C66" w:rsidRDefault="002C7C66" w:rsidP="002C7C66"/>
            </w:tc>
            <w:tc>
              <w:tcPr>
                <w:tcW w:w="1560" w:type="dxa"/>
              </w:tcPr>
              <w:p w14:paraId="5E6046FD" w14:textId="2AD7F31A" w:rsidR="002C7C66" w:rsidRPr="002C7C66" w:rsidRDefault="002C7C66" w:rsidP="002C7C66"/>
            </w:tc>
            <w:tc>
              <w:tcPr>
                <w:tcW w:w="4394" w:type="dxa"/>
              </w:tcPr>
              <w:p w14:paraId="2E903F76" w14:textId="77777777" w:rsidR="002C7C66" w:rsidRPr="002C7C66" w:rsidRDefault="002C7C66" w:rsidP="002C7C66"/>
            </w:tc>
          </w:tr>
          <w:tr w:rsidR="002C7C66" w14:paraId="34E94056" w14:textId="77777777" w:rsidTr="002C7C66">
            <w:trPr>
              <w:trHeight w:val="207"/>
            </w:trPr>
            <w:tc>
              <w:tcPr>
                <w:tcW w:w="3652" w:type="dxa"/>
              </w:tcPr>
              <w:p w14:paraId="0C5C0E9E" w14:textId="77777777" w:rsidR="002C7C66" w:rsidRPr="002C7C66" w:rsidRDefault="002C7C66" w:rsidP="002C7C66">
                <w:permStart w:id="1533556060" w:edGrp="everyone" w:colFirst="0" w:colLast="0"/>
                <w:permStart w:id="856387439" w:edGrp="everyone" w:colFirst="1" w:colLast="1"/>
                <w:permStart w:id="1452895347" w:edGrp="everyone" w:colFirst="2" w:colLast="2"/>
                <w:permStart w:id="1956380847" w:edGrp="everyone" w:colFirst="3" w:colLast="3"/>
                <w:permEnd w:id="1827158776"/>
                <w:permEnd w:id="293166406"/>
                <w:permEnd w:id="1871147211"/>
                <w:permEnd w:id="926047766"/>
              </w:p>
            </w:tc>
            <w:tc>
              <w:tcPr>
                <w:tcW w:w="1446" w:type="dxa"/>
              </w:tcPr>
              <w:p w14:paraId="42A98975" w14:textId="77777777" w:rsidR="002C7C66" w:rsidRPr="002C7C66" w:rsidRDefault="002C7C66" w:rsidP="002C7C66"/>
            </w:tc>
            <w:tc>
              <w:tcPr>
                <w:tcW w:w="1560" w:type="dxa"/>
              </w:tcPr>
              <w:p w14:paraId="7D0B20F8" w14:textId="77777777" w:rsidR="002C7C66" w:rsidRPr="002C7C66" w:rsidRDefault="002C7C66" w:rsidP="002C7C66"/>
            </w:tc>
            <w:tc>
              <w:tcPr>
                <w:tcW w:w="4394" w:type="dxa"/>
              </w:tcPr>
              <w:p w14:paraId="2EFCD7A2" w14:textId="77777777" w:rsidR="002C7C66" w:rsidRPr="002C7C66" w:rsidRDefault="002C7C66" w:rsidP="002C7C66"/>
            </w:tc>
          </w:tr>
          <w:permEnd w:id="1533556060"/>
          <w:permEnd w:id="856387439"/>
          <w:permEnd w:id="1452895347"/>
          <w:permEnd w:id="1956380847"/>
        </w:tbl>
        <w:p w14:paraId="73404CF6" w14:textId="77777777" w:rsidR="00BE0C4A" w:rsidRDefault="00BE0C4A">
          <w:pPr>
            <w:rPr>
              <w:lang w:val="en-US"/>
            </w:rPr>
          </w:pPr>
        </w:p>
        <w:p w14:paraId="0B21992C" w14:textId="77777777" w:rsidR="00BE0C4A" w:rsidRDefault="00BE0C4A">
          <w:pPr>
            <w:rPr>
              <w:lang w:val="en-US"/>
            </w:rPr>
          </w:pPr>
        </w:p>
        <w:p w14:paraId="416A47B9" w14:textId="31AF627B" w:rsidR="00553DEE" w:rsidRPr="00D01F53" w:rsidRDefault="00BE0C4A">
          <w:pPr>
            <w:rPr>
              <w:lang w:val="en-US"/>
            </w:rPr>
          </w:pPr>
          <w:r w:rsidRPr="00FE78DF">
            <w:rPr>
              <w:rFonts w:asciiTheme="majorHAnsi" w:hAnsiTheme="majorHAnsi" w:cstheme="majorBidi"/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740D2E4A" wp14:editId="414CEE17">
                    <wp:simplePos x="0" y="0"/>
                    <wp:positionH relativeFrom="column">
                      <wp:posOffset>-495300</wp:posOffset>
                    </wp:positionH>
                    <wp:positionV relativeFrom="paragraph">
                      <wp:posOffset>4705350</wp:posOffset>
                    </wp:positionV>
                    <wp:extent cx="6372225" cy="1152525"/>
                    <wp:effectExtent l="0" t="0" r="28575" b="285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72225" cy="1152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CCB8F" w14:textId="15C29060" w:rsidR="00FE78DF" w:rsidRDefault="00FE78DF">
                                <w:permStart w:id="1414024222" w:edGrp="everyone"/>
                                <w:permEnd w:id="1414024222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0D2E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9pt;margin-top:370.5pt;width:501.75pt;height:9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">
                    <v:textbox>
                      <w:txbxContent>
                        <w:p w14:paraId="540CCB8F" w14:textId="15C29060" w:rsidR="00FE78DF" w:rsidRDefault="00FE78DF">
                          <w:permStart w:id="1414024222" w:edGrp="everyone"/>
                          <w:permEnd w:id="1414024222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FE78DF">
            <w:rPr>
              <w:lang w:val="en-US"/>
            </w:rPr>
            <w:t>please note in the box below how you will hold yourself accountable for the commitments made in the above plan.</w:t>
          </w:r>
        </w:p>
      </w:sdtContent>
    </w:sdt>
    <w:sectPr w:rsidR="00553DEE" w:rsidRPr="00D01F53" w:rsidSect="00553DEE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20FCA" w14:textId="77777777" w:rsidR="001E474C" w:rsidRDefault="001E474C" w:rsidP="001E474C">
      <w:r>
        <w:separator/>
      </w:r>
    </w:p>
  </w:endnote>
  <w:endnote w:type="continuationSeparator" w:id="0">
    <w:p w14:paraId="031E9C99" w14:textId="77777777" w:rsidR="001E474C" w:rsidRDefault="001E474C" w:rsidP="001E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65DF6" w14:textId="372F9CAC" w:rsidR="001E474C" w:rsidRDefault="001E474C">
    <w:pPr>
      <w:pStyle w:val="Footer"/>
    </w:pPr>
    <w:r>
      <w:t>Equality, Diversity &amp; Inclusion Centre</w:t>
    </w:r>
  </w:p>
  <w:p w14:paraId="1D1468E9" w14:textId="384A0B24" w:rsidR="001E474C" w:rsidRDefault="001E474C">
    <w:pPr>
      <w:pStyle w:val="Footer"/>
    </w:pPr>
    <w:r>
      <w:t>Updated 23/10/20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D20C" w14:textId="210E9692" w:rsidR="001E474C" w:rsidRDefault="001E474C">
    <w:pPr>
      <w:pStyle w:val="Footer"/>
    </w:pPr>
    <w:r>
      <w:t>Equality, Diversity &amp; Inclusion Centre</w:t>
    </w:r>
  </w:p>
  <w:p w14:paraId="47B3314F" w14:textId="42303952" w:rsidR="001E474C" w:rsidRDefault="001E474C">
    <w:pPr>
      <w:pStyle w:val="Footer"/>
    </w:pPr>
    <w:r>
      <w:t>Updated 23/10/20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31F32" w14:textId="77777777" w:rsidR="001E474C" w:rsidRDefault="001E474C" w:rsidP="001E474C">
      <w:r>
        <w:separator/>
      </w:r>
    </w:p>
  </w:footnote>
  <w:footnote w:type="continuationSeparator" w:id="0">
    <w:p w14:paraId="2D189ABB" w14:textId="77777777" w:rsidR="001E474C" w:rsidRDefault="001E474C" w:rsidP="001E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2Tyh/jBRTTk3XOSil0KUZtnthrqDu+FN4051VSAccolk88wizffHABlORXYwou4ApfoLb5se2ON6AY/gr9V/Xw==" w:salt="km3Jl/XxtaANODJWbkb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EE"/>
    <w:rsid w:val="001E474C"/>
    <w:rsid w:val="00290542"/>
    <w:rsid w:val="002C7C66"/>
    <w:rsid w:val="004D6573"/>
    <w:rsid w:val="00553DEE"/>
    <w:rsid w:val="006F393F"/>
    <w:rsid w:val="00716BC9"/>
    <w:rsid w:val="00AC6A82"/>
    <w:rsid w:val="00BE0C4A"/>
    <w:rsid w:val="00D01F53"/>
    <w:rsid w:val="00D04F33"/>
    <w:rsid w:val="00E31C7B"/>
    <w:rsid w:val="00F661AE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DBE2"/>
  <w15:chartTrackingRefBased/>
  <w15:docId w15:val="{AB90D820-ADAD-4E44-A1DE-53A298F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E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Spacing">
    <w:name w:val="No Spacing"/>
    <w:link w:val="NoSpacingChar"/>
    <w:uiPriority w:val="1"/>
    <w:qFormat/>
    <w:rsid w:val="00553DE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53DEE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3D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53DE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DEE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5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5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4C"/>
  </w:style>
  <w:style w:type="paragraph" w:styleId="Footer">
    <w:name w:val="footer"/>
    <w:basedOn w:val="Normal"/>
    <w:link w:val="FooterChar"/>
    <w:uiPriority w:val="99"/>
    <w:unhideWhenUsed/>
    <w:rsid w:val="001E4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DCC8A7F10B44C8B2D7FB48606D18C" ma:contentTypeVersion="13" ma:contentTypeDescription="Create a new document." ma:contentTypeScope="" ma:versionID="6630b6267b186057072fdcb0eba5a012">
  <xsd:schema xmlns:xsd="http://www.w3.org/2001/XMLSchema" xmlns:xs="http://www.w3.org/2001/XMLSchema" xmlns:p="http://schemas.microsoft.com/office/2006/metadata/properties" xmlns:ns3="19cd09f5-fc38-4343-aacf-a8b70d7473d9" xmlns:ns4="37b541ae-a3f9-4eb4-b591-0d9f4409a037" targetNamespace="http://schemas.microsoft.com/office/2006/metadata/properties" ma:root="true" ma:fieldsID="40c057b6ccd1ced291f4a1b15f0d051e" ns3:_="" ns4:_="">
    <xsd:import namespace="19cd09f5-fc38-4343-aacf-a8b70d7473d9"/>
    <xsd:import namespace="37b541ae-a3f9-4eb4-b591-0d9f4409a0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09f5-fc38-4343-aacf-a8b70d747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41ae-a3f9-4eb4-b591-0d9f4409a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A4DFC-B671-4B03-9977-DAF57FF91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605D9-7DB3-45C7-A959-D1B6C73A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d09f5-fc38-4343-aacf-a8b70d7473d9"/>
    <ds:schemaRef ds:uri="37b541ae-a3f9-4eb4-b591-0d9f4409a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036B5-3484-437B-BF9B-8DF38C771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3D664-1911-4AC7-BC47-9C9ADE1A703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7b541ae-a3f9-4eb4-b591-0d9f4409a037"/>
    <ds:schemaRef ds:uri="19cd09f5-fc38-4343-aacf-a8b70d747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Unconscious Bias Personal Action Plan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Unconscious Bias Personal Action Plan</dc:title>
  <dc:subject/>
  <dc:creator>Bella Bela</dc:creator>
  <cp:keywords/>
  <dc:description/>
  <cp:lastModifiedBy>Kerr-Gordon, Gabriella</cp:lastModifiedBy>
  <cp:revision>3</cp:revision>
  <dcterms:created xsi:type="dcterms:W3CDTF">2020-10-23T15:39:00Z</dcterms:created>
  <dcterms:modified xsi:type="dcterms:W3CDTF">2020-10-23T15:41:00Z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0x010100F74DCC8A7F10B44C8B2D7FB48606D18C</vt:lpwstr>
  </property>
</Properties>
</file>